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085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类别：社会建设类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cs="宋体"/>
                <w:b/>
                <w:bCs/>
                <w:kern w:val="0"/>
                <w:sz w:val="24"/>
              </w:rPr>
              <w:t>关于婴幼儿托育服务和早教班问题的建议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州教育局 会办：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</w:rPr>
              <w:t>高洁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黔东南技师学院 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18685451955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国内外的教育专家对早教的研究显示，婴幼儿阶段对孩子智力的启蒙和开发相当重要。随着三孩政策的落地，对托育服务机构的需求也相应提高。然而由于目前婴幼儿教育方面管理不健全，使得一些婴幼儿托育早教班不规范，发展不平衡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一、增加公办托育服务机构和社区托育服务设施建设的财政投入。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二是、对婴幼儿托育服务机构或早教班师资进行定期考核和培训。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三、制定收费标准，资助家庭经济困难儿童入园。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四、落实监督管理、信息公示和质量评估制度，综合考评考核婴幼儿教学质量和安全健康水平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4D40AB"/>
    <w:rsid w:val="06503351"/>
    <w:rsid w:val="07D26AFC"/>
    <w:rsid w:val="085639B7"/>
    <w:rsid w:val="10B40BCC"/>
    <w:rsid w:val="118823F2"/>
    <w:rsid w:val="15562A63"/>
    <w:rsid w:val="15D8734C"/>
    <w:rsid w:val="18EC1E64"/>
    <w:rsid w:val="1A917DD9"/>
    <w:rsid w:val="1BAB45FA"/>
    <w:rsid w:val="21EA0B57"/>
    <w:rsid w:val="29EB237C"/>
    <w:rsid w:val="2FD84B80"/>
    <w:rsid w:val="30B878C9"/>
    <w:rsid w:val="33552650"/>
    <w:rsid w:val="3640156B"/>
    <w:rsid w:val="36A54D9B"/>
    <w:rsid w:val="377737A4"/>
    <w:rsid w:val="37BC4044"/>
    <w:rsid w:val="38D60616"/>
    <w:rsid w:val="38E6072A"/>
    <w:rsid w:val="3A7B4D73"/>
    <w:rsid w:val="3F1A5C90"/>
    <w:rsid w:val="42F10C9F"/>
    <w:rsid w:val="46990F38"/>
    <w:rsid w:val="476544C3"/>
    <w:rsid w:val="4A196944"/>
    <w:rsid w:val="4F6B5D70"/>
    <w:rsid w:val="507F065A"/>
    <w:rsid w:val="5236789E"/>
    <w:rsid w:val="53046800"/>
    <w:rsid w:val="547971AB"/>
    <w:rsid w:val="559F1A55"/>
    <w:rsid w:val="58167D2D"/>
    <w:rsid w:val="5A190D37"/>
    <w:rsid w:val="5A7C34BF"/>
    <w:rsid w:val="5AA17385"/>
    <w:rsid w:val="5B7C24C8"/>
    <w:rsid w:val="5C342431"/>
    <w:rsid w:val="61895CCF"/>
    <w:rsid w:val="61C325AD"/>
    <w:rsid w:val="62384D4B"/>
    <w:rsid w:val="66F35DD9"/>
    <w:rsid w:val="6854075C"/>
    <w:rsid w:val="6978056C"/>
    <w:rsid w:val="69A37ABB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2022-01-04T08:43:56Z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0BEFFA9D6DA34548976C4312CA596319</vt:lpwstr>
  </property>
</Properties>
</file>